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13" w:rsidRDefault="00787513" w:rsidP="00787513">
      <w:pPr>
        <w:pStyle w:val="NormalWeb"/>
        <w:spacing w:before="150" w:beforeAutospacing="0" w:after="150" w:afterAutospacing="0"/>
        <w:rPr>
          <w:rFonts w:ascii="Helvetica" w:hAnsi="Helvetica"/>
          <w:color w:val="686464"/>
        </w:rPr>
      </w:pPr>
      <w:r>
        <w:rPr>
          <w:rFonts w:ascii="Verdana" w:hAnsi="Verdana"/>
          <w:b/>
          <w:bCs/>
          <w:color w:val="212121"/>
          <w:sz w:val="26"/>
          <w:szCs w:val="26"/>
        </w:rPr>
        <w:t>Abstract: </w:t>
      </w:r>
    </w:p>
    <w:p w:rsidR="00787513" w:rsidRDefault="00787513" w:rsidP="00787513">
      <w:pPr>
        <w:pStyle w:val="NormalWeb"/>
        <w:spacing w:before="150" w:beforeAutospacing="0" w:after="150" w:afterAutospacing="0"/>
        <w:jc w:val="both"/>
        <w:rPr>
          <w:rFonts w:ascii="Helvetica" w:hAnsi="Helvetica"/>
          <w:color w:val="686464"/>
        </w:rPr>
      </w:pPr>
      <w:r>
        <w:rPr>
          <w:rFonts w:ascii="Calibri" w:hAnsi="Calibri" w:cs="Calibri"/>
          <w:color w:val="0070C0"/>
          <w:sz w:val="22"/>
          <w:szCs w:val="22"/>
        </w:rPr>
        <w:t>This talk is about a model for topological defects</w:t>
      </w:r>
      <w:proofErr w:type="gramStart"/>
      <w:r>
        <w:rPr>
          <w:rFonts w:ascii="Calibri" w:hAnsi="Calibri" w:cs="Calibri"/>
          <w:color w:val="0070C0"/>
          <w:sz w:val="22"/>
          <w:szCs w:val="22"/>
        </w:rPr>
        <w:t>  in</w:t>
      </w:r>
      <w:proofErr w:type="gramEnd"/>
      <w:r>
        <w:rPr>
          <w:rFonts w:ascii="Calibri" w:hAnsi="Calibri" w:cs="Calibri"/>
          <w:color w:val="0070C0"/>
          <w:sz w:val="22"/>
          <w:szCs w:val="22"/>
        </w:rPr>
        <w:t xml:space="preserve"> planar  ferromagnetic materials,  and the geometrical techniques which can be used to obtain infinitely many exact static solutions. The defects, called magnetic </w:t>
      </w:r>
      <w:proofErr w:type="spellStart"/>
      <w:r>
        <w:rPr>
          <w:rFonts w:ascii="Calibri" w:hAnsi="Calibri" w:cs="Calibri"/>
          <w:color w:val="0070C0"/>
          <w:sz w:val="22"/>
          <w:szCs w:val="22"/>
        </w:rPr>
        <w:t>skyrmions</w:t>
      </w:r>
      <w:proofErr w:type="spellEnd"/>
      <w:r>
        <w:rPr>
          <w:rFonts w:ascii="Calibri" w:hAnsi="Calibri" w:cs="Calibri"/>
          <w:color w:val="0070C0"/>
          <w:sz w:val="22"/>
          <w:szCs w:val="22"/>
        </w:rPr>
        <w:t xml:space="preserve"> in this context,</w:t>
      </w:r>
      <w:proofErr w:type="gramStart"/>
      <w:r>
        <w:rPr>
          <w:rFonts w:ascii="Calibri" w:hAnsi="Calibri" w:cs="Calibri"/>
          <w:color w:val="0070C0"/>
          <w:sz w:val="22"/>
          <w:szCs w:val="22"/>
        </w:rPr>
        <w:t>  are</w:t>
      </w:r>
      <w:proofErr w:type="gramEnd"/>
      <w:r>
        <w:rPr>
          <w:rFonts w:ascii="Calibri" w:hAnsi="Calibri" w:cs="Calibri"/>
          <w:color w:val="0070C0"/>
          <w:sz w:val="22"/>
          <w:szCs w:val="22"/>
        </w:rPr>
        <w:t xml:space="preserve"> widely studied in physics because of their potential role in future magnetic information storage. The applicability of techniques from complex geometry </w:t>
      </w:r>
      <w:proofErr w:type="gramStart"/>
      <w:r>
        <w:rPr>
          <w:rFonts w:ascii="Calibri" w:hAnsi="Calibri" w:cs="Calibri"/>
          <w:color w:val="0070C0"/>
          <w:sz w:val="22"/>
          <w:szCs w:val="22"/>
        </w:rPr>
        <w:t>and  gauge</w:t>
      </w:r>
      <w:proofErr w:type="gramEnd"/>
      <w:r>
        <w:rPr>
          <w:rFonts w:ascii="Calibri" w:hAnsi="Calibri" w:cs="Calibri"/>
          <w:color w:val="0070C0"/>
          <w:sz w:val="22"/>
          <w:szCs w:val="22"/>
        </w:rPr>
        <w:t xml:space="preserve"> theory is surprising, and leads to interesting links with the theory of gravitational lensing. Finally, the dynamics of magnetic </w:t>
      </w:r>
      <w:proofErr w:type="spellStart"/>
      <w:r>
        <w:rPr>
          <w:rFonts w:ascii="Calibri" w:hAnsi="Calibri" w:cs="Calibri"/>
          <w:color w:val="0070C0"/>
          <w:sz w:val="22"/>
          <w:szCs w:val="22"/>
        </w:rPr>
        <w:t>skyrmions</w:t>
      </w:r>
      <w:proofErr w:type="spellEnd"/>
      <w:r>
        <w:rPr>
          <w:rFonts w:ascii="Calibri" w:hAnsi="Calibri" w:cs="Calibri"/>
          <w:color w:val="0070C0"/>
          <w:sz w:val="22"/>
          <w:szCs w:val="22"/>
        </w:rPr>
        <w:t xml:space="preserve"> in response to an applied current, which is </w:t>
      </w:r>
      <w:proofErr w:type="gramStart"/>
      <w:r>
        <w:rPr>
          <w:rFonts w:ascii="Calibri" w:hAnsi="Calibri" w:cs="Calibri"/>
          <w:color w:val="0070C0"/>
          <w:sz w:val="22"/>
          <w:szCs w:val="22"/>
        </w:rPr>
        <w:t>of  practical</w:t>
      </w:r>
      <w:proofErr w:type="gramEnd"/>
      <w:r>
        <w:rPr>
          <w:rFonts w:ascii="Calibri" w:hAnsi="Calibri" w:cs="Calibri"/>
          <w:color w:val="0070C0"/>
          <w:sz w:val="22"/>
          <w:szCs w:val="22"/>
        </w:rPr>
        <w:t xml:space="preserve"> interest, also contains unexpected geometry and can be understood in terms of  </w:t>
      </w:r>
      <w:proofErr w:type="spellStart"/>
      <w:r>
        <w:rPr>
          <w:rFonts w:ascii="Calibri" w:hAnsi="Calibri" w:cs="Calibri"/>
          <w:color w:val="0070C0"/>
          <w:sz w:val="22"/>
          <w:szCs w:val="22"/>
        </w:rPr>
        <w:t>quaternionic</w:t>
      </w:r>
      <w:proofErr w:type="spellEnd"/>
      <w:r>
        <w:rPr>
          <w:rFonts w:ascii="Calibri" w:hAnsi="Calibri" w:cs="Calibri"/>
          <w:color w:val="0070C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70C0"/>
          <w:sz w:val="22"/>
          <w:szCs w:val="22"/>
        </w:rPr>
        <w:t>Moebius</w:t>
      </w:r>
      <w:proofErr w:type="spellEnd"/>
      <w:r>
        <w:rPr>
          <w:rFonts w:ascii="Calibri" w:hAnsi="Calibri" w:cs="Calibri"/>
          <w:color w:val="0070C0"/>
          <w:sz w:val="22"/>
          <w:szCs w:val="22"/>
        </w:rPr>
        <w:t xml:space="preserve"> transformations.</w:t>
      </w:r>
    </w:p>
    <w:p w:rsidR="00E7545C" w:rsidRDefault="00E7545C">
      <w:bookmarkStart w:id="0" w:name="_GoBack"/>
      <w:bookmarkEnd w:id="0"/>
    </w:p>
    <w:sectPr w:rsidR="00E75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13"/>
    <w:rsid w:val="00787513"/>
    <w:rsid w:val="00E7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92321-070B-4F99-864C-07245245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7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CAROLYNE WANGUI NGOCHI</dc:creator>
  <cp:keywords/>
  <dc:description/>
  <cp:lastModifiedBy>MS. CAROLYNE WANGUI NGOCHI</cp:lastModifiedBy>
  <cp:revision>1</cp:revision>
  <dcterms:created xsi:type="dcterms:W3CDTF">2021-04-21T12:23:00Z</dcterms:created>
  <dcterms:modified xsi:type="dcterms:W3CDTF">2021-04-21T12:23:00Z</dcterms:modified>
</cp:coreProperties>
</file>